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4172"/>
        <w:gridCol w:w="1917"/>
        <w:gridCol w:w="1718"/>
      </w:tblGrid>
      <w:tr w:rsidR="0051228C" w:rsidRPr="0051228C" w:rsidTr="0051228C">
        <w:trPr>
          <w:trHeight w:val="746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28C" w:rsidRPr="0051228C" w:rsidRDefault="0051228C" w:rsidP="00512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51228C" w:rsidRPr="0051228C" w:rsidRDefault="0051228C" w:rsidP="00512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августа</w:t>
            </w:r>
          </w:p>
          <w:p w:rsidR="0051228C" w:rsidRPr="0051228C" w:rsidRDefault="0051228C" w:rsidP="00512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28C" w:rsidRPr="0051228C" w:rsidRDefault="0051228C" w:rsidP="00512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Акция «День Российского флага».</w:t>
            </w:r>
            <w:r w:rsidRPr="0051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28C" w:rsidRPr="0051228C" w:rsidRDefault="0051228C" w:rsidP="00512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 «</w:t>
            </w:r>
            <w:proofErr w:type="spellStart"/>
            <w:r w:rsidRPr="00512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ЦКиДМ</w:t>
            </w:r>
            <w:proofErr w:type="spellEnd"/>
            <w:r w:rsidRPr="00512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28C" w:rsidRPr="0051228C" w:rsidRDefault="0051228C" w:rsidP="00512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17:00</w:t>
            </w:r>
          </w:p>
        </w:tc>
      </w:tr>
      <w:tr w:rsidR="0051228C" w:rsidRPr="0051228C" w:rsidTr="005122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8C" w:rsidRPr="0051228C" w:rsidRDefault="0051228C" w:rsidP="0051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28C" w:rsidRPr="0051228C" w:rsidRDefault="0051228C" w:rsidP="00512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8C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видеоролика в Интернет-классе на компьютерах с повтором каждый час «Наша гордость – герб, флаг, гимн»</w:t>
            </w:r>
          </w:p>
          <w:p w:rsidR="0051228C" w:rsidRPr="0051228C" w:rsidRDefault="0051228C" w:rsidP="00512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8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Интернет-анонс на сайте библиотеки «22 августа - День Государственного флага Российской Федерации»6+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28C" w:rsidRPr="0051228C" w:rsidRDefault="0051228C" w:rsidP="00512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ЦГДБ, </w:t>
            </w:r>
            <w:proofErr w:type="spellStart"/>
            <w:r w:rsidRPr="00512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Интенет</w:t>
            </w:r>
            <w:proofErr w:type="spellEnd"/>
            <w:r w:rsidRPr="00512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-класс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28C" w:rsidRPr="0051228C" w:rsidRDefault="0051228C" w:rsidP="00512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дня</w:t>
            </w:r>
          </w:p>
        </w:tc>
      </w:tr>
      <w:tr w:rsidR="0051228C" w:rsidRPr="0051228C" w:rsidTr="005122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8C" w:rsidRPr="0051228C" w:rsidRDefault="0051228C" w:rsidP="0051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28C" w:rsidRPr="0051228C" w:rsidRDefault="0051228C" w:rsidP="00512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«День Государственного флага»: рекомендательный обзор у выставки для дошкольников и учащихся 1-4 </w:t>
            </w:r>
            <w:proofErr w:type="spellStart"/>
            <w:r w:rsidRPr="0051228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228C">
              <w:rPr>
                <w:rFonts w:ascii="Times New Roman" w:eastAsia="Times New Roman" w:hAnsi="Times New Roman" w:cs="Times New Roman"/>
                <w:sz w:val="24"/>
                <w:szCs w:val="24"/>
              </w:rPr>
              <w:t>. 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28C" w:rsidRPr="0051228C" w:rsidRDefault="0051228C" w:rsidP="00512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ЦГДБ, Абонемент дошкольников и учащихся 1-4 </w:t>
            </w:r>
            <w:proofErr w:type="spellStart"/>
            <w:r w:rsidRPr="0051228C">
              <w:rPr>
                <w:rFonts w:ascii="Times New Roman" w:eastAsia="Times New Roman" w:hAnsi="Times New Roman" w:cs="Times New Roman"/>
                <w:b/>
                <w:lang w:eastAsia="ru-RU"/>
              </w:rPr>
              <w:t>кл</w:t>
            </w:r>
            <w:proofErr w:type="spellEnd"/>
            <w:r w:rsidRPr="0051228C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28C" w:rsidRPr="0051228C" w:rsidRDefault="0051228C" w:rsidP="00512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дня</w:t>
            </w:r>
          </w:p>
        </w:tc>
      </w:tr>
      <w:tr w:rsidR="0051228C" w:rsidRPr="0051228C" w:rsidTr="005122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8C" w:rsidRPr="0051228C" w:rsidRDefault="0051228C" w:rsidP="0051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28C" w:rsidRPr="0051228C" w:rsidRDefault="0051228C" w:rsidP="00512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8C">
              <w:rPr>
                <w:rFonts w:ascii="Times New Roman" w:eastAsia="Times New Roman" w:hAnsi="Times New Roman" w:cs="Times New Roman"/>
                <w:sz w:val="24"/>
                <w:szCs w:val="24"/>
              </w:rPr>
              <w:t>«Флаг России – гордость наша»: беседа с мастер-классом</w:t>
            </w:r>
            <w:r w:rsidRPr="0051228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для дошкольников и младших школьников 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28C" w:rsidRPr="0051228C" w:rsidRDefault="0051228C" w:rsidP="00512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8C">
              <w:rPr>
                <w:rFonts w:ascii="Times New Roman" w:eastAsia="Times New Roman" w:hAnsi="Times New Roman" w:cs="Times New Roman"/>
                <w:b/>
                <w:lang w:eastAsia="ru-RU"/>
              </w:rPr>
              <w:t>ЦГДБ, Читальный зал</w:t>
            </w:r>
          </w:p>
          <w:p w:rsidR="0051228C" w:rsidRPr="0051228C" w:rsidRDefault="0051228C" w:rsidP="00512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8C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28C" w:rsidRPr="0051228C" w:rsidRDefault="0051228C" w:rsidP="00512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12-00</w:t>
            </w:r>
          </w:p>
        </w:tc>
      </w:tr>
      <w:tr w:rsidR="0051228C" w:rsidRPr="0051228C" w:rsidTr="005122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8C" w:rsidRPr="0051228C" w:rsidRDefault="0051228C" w:rsidP="0051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28C" w:rsidRPr="0051228C" w:rsidRDefault="0051228C" w:rsidP="00512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Летняя творческая лаборатория «Росток»</w:t>
            </w:r>
          </w:p>
          <w:p w:rsidR="0051228C" w:rsidRPr="0051228C" w:rsidRDefault="0051228C" w:rsidP="00512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«Яблочный спас»</w:t>
            </w:r>
          </w:p>
          <w:p w:rsidR="0051228C" w:rsidRPr="0051228C" w:rsidRDefault="0051228C" w:rsidP="0051228C">
            <w:pPr>
              <w:spacing w:before="100" w:beforeAutospacing="1" w:after="100" w:afterAutospacing="1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28C" w:rsidRPr="0051228C" w:rsidRDefault="0051228C" w:rsidP="0051228C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ДК «Строитель»</w:t>
            </w:r>
          </w:p>
          <w:p w:rsidR="0051228C" w:rsidRPr="0051228C" w:rsidRDefault="0051228C" w:rsidP="0051228C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8C">
              <w:rPr>
                <w:rFonts w:ascii="Times New Roman" w:eastAsia="Times New Roman" w:hAnsi="Times New Roman" w:cs="Times New Roman"/>
                <w:lang w:eastAsia="ru-RU"/>
              </w:rPr>
              <w:t>Игровая площадка при Храме Покрова Пресвятой Богородицы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28C" w:rsidRPr="0051228C" w:rsidRDefault="0051228C" w:rsidP="0051228C">
            <w:pPr>
              <w:spacing w:before="100" w:beforeAutospacing="1" w:after="100" w:afterAutospacing="1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</w:t>
            </w:r>
          </w:p>
        </w:tc>
      </w:tr>
      <w:tr w:rsidR="0051228C" w:rsidRPr="0051228C" w:rsidTr="005122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8C" w:rsidRPr="0051228C" w:rsidRDefault="0051228C" w:rsidP="0051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28C" w:rsidRPr="0051228C" w:rsidRDefault="0051228C" w:rsidP="0051228C">
            <w:pPr>
              <w:tabs>
                <w:tab w:val="left" w:pos="851"/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Российского флага</w:t>
            </w:r>
          </w:p>
          <w:p w:rsidR="0051228C" w:rsidRPr="0051228C" w:rsidRDefault="0051228C" w:rsidP="0051228C">
            <w:pPr>
              <w:tabs>
                <w:tab w:val="left" w:pos="851"/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праздничной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28C" w:rsidRPr="0051228C" w:rsidRDefault="0051228C" w:rsidP="0051228C">
            <w:pPr>
              <w:spacing w:before="100" w:beforeAutospacing="1" w:after="100" w:afterAutospacing="1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Детский парк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28C" w:rsidRPr="0051228C" w:rsidRDefault="0051228C" w:rsidP="0051228C">
            <w:pPr>
              <w:spacing w:before="100" w:beforeAutospacing="1" w:after="100" w:afterAutospacing="1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17.00</w:t>
            </w:r>
          </w:p>
        </w:tc>
      </w:tr>
      <w:tr w:rsidR="0051228C" w:rsidRPr="0051228C" w:rsidTr="005122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8C" w:rsidRPr="0051228C" w:rsidRDefault="0051228C" w:rsidP="0051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28C" w:rsidRPr="0051228C" w:rsidRDefault="0051228C" w:rsidP="00512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Дню Государственного флага РФ Торжественное вручение паспортов</w:t>
            </w:r>
            <w:r w:rsidRPr="0051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юным гражданам Озерска. </w:t>
            </w:r>
            <w:r w:rsidRPr="00512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51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Беседа-викторина об истории российского паспорта и государственных символах России: гербе, флаге, гимне. </w:t>
            </w:r>
            <w:r w:rsidRPr="00512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51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Презентация выставки: «22 августа – День государственного флага РФ».</w:t>
            </w:r>
            <w:r w:rsidRPr="00512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</w:t>
            </w:r>
            <w:r w:rsidRPr="0051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Отделом УФМС России по Челябинской области в г. Озерске, </w:t>
            </w:r>
            <w:r w:rsidRPr="005122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51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лужбой</w:t>
            </w:r>
            <w:proofErr w:type="spellEnd"/>
            <w:r w:rsidRPr="0051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делам молодежи ОГО, МФЦ и Территориально-избирательной комиссией г. Озерска), 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28C" w:rsidRPr="0051228C" w:rsidRDefault="0051228C" w:rsidP="00512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ЦГБ     Читальный зал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28C" w:rsidRPr="0051228C" w:rsidRDefault="0051228C" w:rsidP="00512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17.00</w:t>
            </w:r>
          </w:p>
        </w:tc>
      </w:tr>
      <w:tr w:rsidR="0051228C" w:rsidRPr="0051228C" w:rsidTr="005122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28C" w:rsidRPr="0051228C" w:rsidRDefault="0051228C" w:rsidP="0051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28C" w:rsidRPr="0051228C" w:rsidRDefault="0051228C" w:rsidP="00512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Российского флага</w:t>
            </w:r>
          </w:p>
          <w:p w:rsidR="0051228C" w:rsidRPr="0051228C" w:rsidRDefault="0051228C" w:rsidP="0051228C">
            <w:pPr>
              <w:tabs>
                <w:tab w:val="center" w:pos="3600"/>
              </w:tabs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 совместно с МБУ КДЦ (Для всех категорий граждан)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28C" w:rsidRPr="0051228C" w:rsidRDefault="0051228C" w:rsidP="0051228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51228C" w:rsidRPr="0051228C" w:rsidRDefault="0051228C" w:rsidP="0051228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Детский парк</w:t>
            </w:r>
          </w:p>
          <w:p w:rsidR="0051228C" w:rsidRPr="0051228C" w:rsidRDefault="0051228C" w:rsidP="0051228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28C" w:rsidRPr="0051228C" w:rsidRDefault="0051228C" w:rsidP="0051228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51228C" w:rsidRPr="0051228C" w:rsidRDefault="0051228C" w:rsidP="0051228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17.00 – 18.00</w:t>
            </w:r>
          </w:p>
          <w:p w:rsidR="0051228C" w:rsidRPr="0051228C" w:rsidRDefault="0051228C" w:rsidP="0051228C">
            <w:pPr>
              <w:tabs>
                <w:tab w:val="center" w:pos="3600"/>
              </w:tabs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</w:tbl>
    <w:p w:rsidR="008F7380" w:rsidRDefault="008F7380">
      <w:bookmarkStart w:id="0" w:name="_GoBack"/>
      <w:bookmarkEnd w:id="0"/>
    </w:p>
    <w:sectPr w:rsidR="008F7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8C"/>
    <w:rsid w:val="0051228C"/>
    <w:rsid w:val="008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123D2-2E7D-4C5D-97A5-7EA53F21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1</cp:revision>
  <dcterms:created xsi:type="dcterms:W3CDTF">2019-08-19T12:00:00Z</dcterms:created>
  <dcterms:modified xsi:type="dcterms:W3CDTF">2019-08-19T12:01:00Z</dcterms:modified>
</cp:coreProperties>
</file>